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330C5" w14:textId="12D275FD" w:rsidR="004105BB" w:rsidRDefault="004105BB" w:rsidP="004105BB">
      <w:bookmarkStart w:id="0" w:name="_top"/>
      <w:bookmarkEnd w:id="0"/>
      <w:r>
        <w:t>Tim Bray Theatre Company presents Badjelly the Witch. Adapted for the stage by Tim Bray. Music and songs by Marshall Smith @Marshmellow. Staged by kind permission of Playmarket.</w:t>
      </w:r>
    </w:p>
    <w:p w14:paraId="01673812" w14:textId="77777777" w:rsidR="004105BB" w:rsidRDefault="004105BB" w:rsidP="004105BB"/>
    <w:bookmarkStart w:id="1" w:name="Cast"/>
    <w:p w14:paraId="5006F5AB" w14:textId="027138C8" w:rsidR="004105BB" w:rsidRDefault="00096638" w:rsidP="004105BB">
      <w:r>
        <w:fldChar w:fldCharType="begin"/>
      </w:r>
      <w:r w:rsidR="00A92E96">
        <w:instrText>HYPERLINK  \l "Cast" \o "Cast"</w:instrText>
      </w:r>
      <w:r>
        <w:fldChar w:fldCharType="separate"/>
      </w:r>
      <w:r w:rsidR="004105BB" w:rsidRPr="00096638">
        <w:rPr>
          <w:rStyle w:val="Hyperlink"/>
        </w:rPr>
        <w:t>Cast</w:t>
      </w:r>
      <w:r>
        <w:fldChar w:fldCharType="end"/>
      </w:r>
    </w:p>
    <w:bookmarkEnd w:id="1"/>
    <w:p w14:paraId="360B8A8C" w14:textId="5E1E83B2" w:rsidR="004105BB" w:rsidRDefault="004105BB" w:rsidP="004105BB">
      <w:r>
        <w:t>Tim- Lucas Haugh</w:t>
      </w:r>
    </w:p>
    <w:p w14:paraId="73CEE623" w14:textId="329952FA" w:rsidR="004105BB" w:rsidRDefault="004105BB" w:rsidP="004105BB">
      <w:r>
        <w:t>Rose- Lily Edmonds</w:t>
      </w:r>
    </w:p>
    <w:p w14:paraId="6B39FCA7" w14:textId="7A64B3DC" w:rsidR="004105BB" w:rsidRDefault="004105BB" w:rsidP="004105BB">
      <w:r>
        <w:t>Prince, Mummy, Trouser Robber, Robin Interpreter, Apple Tree, Badjelly the Witch- Tim Raby</w:t>
      </w:r>
    </w:p>
    <w:p w14:paraId="2A9E8828" w14:textId="35ABA283" w:rsidR="004105BB" w:rsidRDefault="004105BB" w:rsidP="004105BB">
      <w:r>
        <w:t>Daddy, Binkle-bonk, Dinglemouse- Kat Glass</w:t>
      </w:r>
    </w:p>
    <w:p w14:paraId="1EDA392E" w14:textId="3271109E" w:rsidR="004105BB" w:rsidRDefault="004105BB" w:rsidP="004105BB">
      <w:r>
        <w:t>Narrator, Trouser Robber, Mud-wiggle, Dulboot the Giant- George Maunsell</w:t>
      </w:r>
    </w:p>
    <w:p w14:paraId="34D05A9A" w14:textId="77777777" w:rsidR="004105BB" w:rsidRDefault="004105BB" w:rsidP="004105BB"/>
    <w:bookmarkStart w:id="2" w:name="Supporting_Cast"/>
    <w:p w14:paraId="383084F6" w14:textId="32CBF1C9" w:rsidR="004105BB" w:rsidRDefault="00096638" w:rsidP="004105BB">
      <w:r>
        <w:fldChar w:fldCharType="begin"/>
      </w:r>
      <w:r w:rsidR="00A92E96">
        <w:instrText>HYPERLINK  \l "Supporting_Cast"</w:instrText>
      </w:r>
      <w:r>
        <w:fldChar w:fldCharType="separate"/>
      </w:r>
      <w:r w:rsidR="004105BB" w:rsidRPr="00096638">
        <w:rPr>
          <w:rStyle w:val="Hyperlink"/>
        </w:rPr>
        <w:t>Supporting cast and alternates (understudies)</w:t>
      </w:r>
      <w:r>
        <w:fldChar w:fldCharType="end"/>
      </w:r>
      <w:bookmarkEnd w:id="2"/>
    </w:p>
    <w:p w14:paraId="3869A1FE" w14:textId="75344DDB" w:rsidR="004105BB" w:rsidRDefault="004105BB" w:rsidP="004105BB">
      <w:r>
        <w:t>Sun and other characters- John Davern</w:t>
      </w:r>
    </w:p>
    <w:p w14:paraId="477851D5" w14:textId="5D149DB4" w:rsidR="004105BB" w:rsidRDefault="004105BB" w:rsidP="004105BB">
      <w:r>
        <w:t>Lucy and other characters- Chris To’oala</w:t>
      </w:r>
    </w:p>
    <w:p w14:paraId="6DE839EF" w14:textId="7D3BB480" w:rsidR="004105BB" w:rsidRDefault="004105BB" w:rsidP="004105BB">
      <w:r>
        <w:t>Jim the Eagle and other characters- Nat Churches</w:t>
      </w:r>
    </w:p>
    <w:p w14:paraId="010372B3" w14:textId="707F64A4" w:rsidR="004105BB" w:rsidRDefault="004105BB" w:rsidP="004105BB">
      <w:r>
        <w:t>PomPom, Magician and other characters- Tom Webster</w:t>
      </w:r>
    </w:p>
    <w:p w14:paraId="7C53EDA7" w14:textId="0E9053BD" w:rsidR="004105BB" w:rsidRDefault="004105BB" w:rsidP="004105BB">
      <w:r>
        <w:t>Cleaner, Magician Assistant and other characters-  Samantha Be</w:t>
      </w:r>
    </w:p>
    <w:p w14:paraId="1118C038" w14:textId="77777777" w:rsidR="004105BB" w:rsidRDefault="004105BB" w:rsidP="004105BB"/>
    <w:bookmarkStart w:id="3" w:name="Accessible_Performances"/>
    <w:p w14:paraId="7D92D618" w14:textId="043EFE30" w:rsidR="004105BB" w:rsidRDefault="00096638" w:rsidP="004105BB">
      <w:r>
        <w:fldChar w:fldCharType="begin"/>
      </w:r>
      <w:r w:rsidR="00A92E96">
        <w:instrText>HYPERLINK  \l "Accessible_Performances"</w:instrText>
      </w:r>
      <w:r>
        <w:fldChar w:fldCharType="separate"/>
      </w:r>
      <w:r w:rsidR="004105BB" w:rsidRPr="00096638">
        <w:rPr>
          <w:rStyle w:val="Hyperlink"/>
        </w:rPr>
        <w:t>Accessible performances</w:t>
      </w:r>
      <w:r>
        <w:fldChar w:fldCharType="end"/>
      </w:r>
    </w:p>
    <w:bookmarkEnd w:id="3"/>
    <w:p w14:paraId="052C47F0" w14:textId="0A804059" w:rsidR="004105BB" w:rsidRDefault="004105BB" w:rsidP="004105BB">
      <w:r>
        <w:t>NZ Sign Language Interpreted, Kelly Hodgins and Cheryl Astley, Platform Interpreting NZ Ltd</w:t>
      </w:r>
    </w:p>
    <w:p w14:paraId="0ED0875A" w14:textId="37D61C4D" w:rsidR="004105BB" w:rsidRDefault="004105BB" w:rsidP="004105BB">
      <w:r>
        <w:t>Audio Described Performances, Kevin Keys and Nicola Owen, Audio Described Aotearoa</w:t>
      </w:r>
    </w:p>
    <w:p w14:paraId="70E52DE8" w14:textId="02C76B0A" w:rsidR="004105BB" w:rsidRDefault="004105BB" w:rsidP="004105BB">
      <w:r>
        <w:t>Sensory Relaxed Performance In association with Jeanita Cush-Hunter, Autism Consultancy Education</w:t>
      </w:r>
    </w:p>
    <w:p w14:paraId="231F0F8D" w14:textId="77777777" w:rsidR="004105BB" w:rsidRDefault="004105BB" w:rsidP="004105BB"/>
    <w:bookmarkStart w:id="4" w:name="Creative_Design"/>
    <w:p w14:paraId="79A447D8" w14:textId="79E121CF" w:rsidR="004105BB" w:rsidRDefault="00096638" w:rsidP="004105BB">
      <w:r>
        <w:fldChar w:fldCharType="begin"/>
      </w:r>
      <w:r w:rsidR="00A92E96">
        <w:instrText>HYPERLINK  \l "Creative_Design"</w:instrText>
      </w:r>
      <w:r>
        <w:fldChar w:fldCharType="separate"/>
      </w:r>
      <w:r w:rsidR="004105BB" w:rsidRPr="00096638">
        <w:rPr>
          <w:rStyle w:val="Hyperlink"/>
        </w:rPr>
        <w:t>Creative and Design</w:t>
      </w:r>
      <w:r>
        <w:fldChar w:fldCharType="end"/>
      </w:r>
    </w:p>
    <w:bookmarkEnd w:id="4"/>
    <w:p w14:paraId="2E652F71" w14:textId="59D4BCD6" w:rsidR="004105BB" w:rsidRDefault="004105BB" w:rsidP="004105BB">
      <w:r>
        <w:t>Director- Tim Bray, QSM</w:t>
      </w:r>
    </w:p>
    <w:p w14:paraId="7AD9D332" w14:textId="00C0901A" w:rsidR="004105BB" w:rsidRDefault="004105BB" w:rsidP="004105BB">
      <w:r>
        <w:t xml:space="preserve">Set and Prop Design- Rachael Walker </w:t>
      </w:r>
    </w:p>
    <w:p w14:paraId="11881A81" w14:textId="64D066B2" w:rsidR="004105BB" w:rsidRDefault="004105BB" w:rsidP="004105BB">
      <w:r>
        <w:t>Lighting Design- Steve Marshall</w:t>
      </w:r>
    </w:p>
    <w:p w14:paraId="2D6D8BB9" w14:textId="52CD70AF" w:rsidR="004105BB" w:rsidRDefault="004105BB" w:rsidP="004105BB">
      <w:r>
        <w:t xml:space="preserve">Costume Design- Vicki Slow </w:t>
      </w:r>
    </w:p>
    <w:p w14:paraId="5E960F46" w14:textId="33C31DB5" w:rsidR="004105BB" w:rsidRDefault="004105BB" w:rsidP="004105BB">
      <w:r>
        <w:t>Music Soundtrack- Marshall Smith, Marshmellow</w:t>
      </w:r>
    </w:p>
    <w:p w14:paraId="3DD4CCD1" w14:textId="610F3C82" w:rsidR="004105BB" w:rsidRDefault="004105BB" w:rsidP="004105BB">
      <w:r>
        <w:t>Choreography and Movement- Linda McFetridge, Tim Bray and cast</w:t>
      </w:r>
    </w:p>
    <w:p w14:paraId="27C24658" w14:textId="77777777" w:rsidR="004105BB" w:rsidRDefault="004105BB" w:rsidP="004105BB"/>
    <w:bookmarkStart w:id="5" w:name="Production_Crew"/>
    <w:p w14:paraId="63115E55" w14:textId="302D992E" w:rsidR="004105BB" w:rsidRDefault="00096638" w:rsidP="004105BB">
      <w:r>
        <w:fldChar w:fldCharType="begin"/>
      </w:r>
      <w:r w:rsidR="00A92E96">
        <w:instrText>HYPERLINK  \l "Production_Crew"</w:instrText>
      </w:r>
      <w:r>
        <w:fldChar w:fldCharType="separate"/>
      </w:r>
      <w:r w:rsidR="004105BB" w:rsidRPr="00096638">
        <w:rPr>
          <w:rStyle w:val="Hyperlink"/>
        </w:rPr>
        <w:t>Production Crew</w:t>
      </w:r>
      <w:r>
        <w:fldChar w:fldCharType="end"/>
      </w:r>
    </w:p>
    <w:bookmarkEnd w:id="5"/>
    <w:p w14:paraId="2C5CBDD8" w14:textId="08653BB2" w:rsidR="004105BB" w:rsidRDefault="004105BB" w:rsidP="004105BB">
      <w:r>
        <w:t>Stage Manager- Katie Querin</w:t>
      </w:r>
    </w:p>
    <w:p w14:paraId="7CEBCE93" w14:textId="3F52305F" w:rsidR="004105BB" w:rsidRDefault="004105BB" w:rsidP="004105BB">
      <w:r>
        <w:t>Company Manager- Whitney Channings</w:t>
      </w:r>
    </w:p>
    <w:p w14:paraId="7D60C5B3" w14:textId="340971BD" w:rsidR="004105BB" w:rsidRDefault="004105BB" w:rsidP="004105BB">
      <w:r>
        <w:t>Production Manager- Robert Hunte, Hunte Limited</w:t>
      </w:r>
    </w:p>
    <w:p w14:paraId="048D5E3D" w14:textId="0D12C2B0" w:rsidR="004105BB" w:rsidRDefault="004105BB" w:rsidP="004105BB">
      <w:r>
        <w:t>Technical Operators- Paul Bennet, Zane Allen</w:t>
      </w:r>
    </w:p>
    <w:p w14:paraId="3E650787" w14:textId="7588539D" w:rsidR="004105BB" w:rsidRDefault="004105BB" w:rsidP="004105BB">
      <w:r>
        <w:t>Technical Programming- Rhedgirl</w:t>
      </w:r>
    </w:p>
    <w:p w14:paraId="44DE96D1" w14:textId="0D463569" w:rsidR="004105BB" w:rsidRDefault="004105BB" w:rsidP="004105BB">
      <w:r>
        <w:t>Costume Construction- Vicki Slow</w:t>
      </w:r>
    </w:p>
    <w:p w14:paraId="2A4CA26C" w14:textId="1BDDDDE7" w:rsidR="004105BB" w:rsidRDefault="004105BB" w:rsidP="004105BB">
      <w:r>
        <w:t>Set Construction- Grant Reynolds, Zorp Films</w:t>
      </w:r>
    </w:p>
    <w:p w14:paraId="58FFE28C" w14:textId="7C6F8266" w:rsidR="004105BB" w:rsidRDefault="004105BB" w:rsidP="004105BB">
      <w:r>
        <w:t>Scenic Painting and Set Dressing- Rachael Walker</w:t>
      </w:r>
    </w:p>
    <w:p w14:paraId="6BA3027A" w14:textId="2AD2E1C2" w:rsidR="004105BB" w:rsidRDefault="004105BB" w:rsidP="004105BB">
      <w:r>
        <w:t>Props Master- Rachael Walker</w:t>
      </w:r>
    </w:p>
    <w:p w14:paraId="0EE17306" w14:textId="3CD4B1F3" w:rsidR="004105BB" w:rsidRDefault="004105BB" w:rsidP="004105BB">
      <w:r>
        <w:t>Technical Suppliers- Creative Ambiance Stage Technologies, Pilot Productions, Lotech Media, Wireless Rentals, Production Transport</w:t>
      </w:r>
    </w:p>
    <w:p w14:paraId="7A067901" w14:textId="092D2AF6" w:rsidR="004105BB" w:rsidRDefault="004105BB" w:rsidP="004105BB">
      <w:r>
        <w:t>Teachers’ Resource Guide- Rosemary Tisdall, Getting Kids into Books</w:t>
      </w:r>
    </w:p>
    <w:p w14:paraId="655D14AC" w14:textId="5E44E0B5" w:rsidR="004105BB" w:rsidRDefault="004105BB" w:rsidP="004105BB">
      <w:r>
        <w:t>Photography- David Rowland, One-Image Photography</w:t>
      </w:r>
    </w:p>
    <w:p w14:paraId="3EEEE752" w14:textId="6C74C95A" w:rsidR="004105BB" w:rsidRDefault="004105BB" w:rsidP="004105BB">
      <w:r>
        <w:lastRenderedPageBreak/>
        <w:t>Publicist- Elephant Publicity</w:t>
      </w:r>
    </w:p>
    <w:p w14:paraId="6E2D10A6" w14:textId="67B94009" w:rsidR="004105BB" w:rsidRDefault="004105BB" w:rsidP="004105BB">
      <w:r>
        <w:t>Print Design- Benefitz</w:t>
      </w:r>
    </w:p>
    <w:p w14:paraId="11DD27FF" w14:textId="6FA0FAA4" w:rsidR="004105BB" w:rsidRDefault="004105BB" w:rsidP="004105BB">
      <w:r>
        <w:t>Ushers- Volunteers</w:t>
      </w:r>
    </w:p>
    <w:p w14:paraId="0DBC63C3" w14:textId="77777777" w:rsidR="004105BB" w:rsidRDefault="004105BB" w:rsidP="004105BB"/>
    <w:bookmarkStart w:id="6" w:name="The_Trust"/>
    <w:p w14:paraId="6C541ABB" w14:textId="058FE551" w:rsidR="004105BB" w:rsidRDefault="00CE7AF1" w:rsidP="004105BB">
      <w:r>
        <w:fldChar w:fldCharType="begin"/>
      </w:r>
      <w:r w:rsidR="00A92E96">
        <w:instrText>HYPERLINK  \l "The_Trust"</w:instrText>
      </w:r>
      <w:r>
        <w:fldChar w:fldCharType="separate"/>
      </w:r>
      <w:r w:rsidR="004105BB" w:rsidRPr="00CE7AF1">
        <w:rPr>
          <w:rStyle w:val="Hyperlink"/>
        </w:rPr>
        <w:t>For The Operating Theatre Trust</w:t>
      </w:r>
      <w:r>
        <w:fldChar w:fldCharType="end"/>
      </w:r>
    </w:p>
    <w:bookmarkEnd w:id="6"/>
    <w:p w14:paraId="71926181" w14:textId="22725218" w:rsidR="004105BB" w:rsidRDefault="004105BB" w:rsidP="004105BB">
      <w:r>
        <w:t>Trustees</w:t>
      </w:r>
      <w:r w:rsidR="002A4E1F">
        <w:t xml:space="preserve">- </w:t>
      </w:r>
      <w:r>
        <w:t>Peter Winder (Chairperson), Rosemary Tisdall, Rachel Jefferies, Mike Tisdall, Tim Bray, QSM</w:t>
      </w:r>
    </w:p>
    <w:p w14:paraId="17B38F85" w14:textId="12F03EDC" w:rsidR="004105BB" w:rsidRDefault="004105BB" w:rsidP="004105BB">
      <w:r>
        <w:t>Artistic Director</w:t>
      </w:r>
      <w:r w:rsidR="002A4E1F">
        <w:t xml:space="preserve">- </w:t>
      </w:r>
      <w:r>
        <w:t>Tim Bray, QSM</w:t>
      </w:r>
    </w:p>
    <w:p w14:paraId="5E95AC51" w14:textId="5690EE67" w:rsidR="004105BB" w:rsidRDefault="004105BB" w:rsidP="004105BB">
      <w:r>
        <w:t>Business Development Manager</w:t>
      </w:r>
      <w:r w:rsidR="002A4E1F">
        <w:t xml:space="preserve">- </w:t>
      </w:r>
      <w:r>
        <w:t>Gail Rotherham</w:t>
      </w:r>
    </w:p>
    <w:p w14:paraId="2F0098D0" w14:textId="493500D5" w:rsidR="004105BB" w:rsidRDefault="004105BB" w:rsidP="004105BB">
      <w:r>
        <w:t>Company Stage Manager</w:t>
      </w:r>
      <w:r w:rsidR="002A4E1F">
        <w:t xml:space="preserve">- </w:t>
      </w:r>
      <w:r>
        <w:t xml:space="preserve">Katie Querin </w:t>
      </w:r>
    </w:p>
    <w:p w14:paraId="44F320EE" w14:textId="59F53481" w:rsidR="004105BB" w:rsidRDefault="004105BB" w:rsidP="004105BB">
      <w:r>
        <w:t>Youth Theatre Outreach Manager</w:t>
      </w:r>
      <w:r w:rsidR="002A4E1F">
        <w:t xml:space="preserve">- </w:t>
      </w:r>
      <w:r>
        <w:t>Madeleine Lynch</w:t>
      </w:r>
    </w:p>
    <w:p w14:paraId="3E431B3C" w14:textId="619C8C6F" w:rsidR="004105BB" w:rsidRDefault="004105BB" w:rsidP="004105BB">
      <w:r>
        <w:t>Youth Theatre Manager</w:t>
      </w:r>
      <w:r w:rsidR="002A4E1F">
        <w:t xml:space="preserve">- </w:t>
      </w:r>
      <w:r>
        <w:t>Sara Dakin</w:t>
      </w:r>
    </w:p>
    <w:p w14:paraId="2F789F4B" w14:textId="77388FFA" w:rsidR="004105BB" w:rsidRDefault="004105BB" w:rsidP="004105BB">
      <w:r>
        <w:t>Marketing Manager</w:t>
      </w:r>
      <w:r w:rsidR="002A4E1F">
        <w:t xml:space="preserve">- </w:t>
      </w:r>
      <w:r>
        <w:t>Gary Perez</w:t>
      </w:r>
    </w:p>
    <w:p w14:paraId="4183D990" w14:textId="01E9E93D" w:rsidR="004105BB" w:rsidRDefault="004105BB" w:rsidP="004105BB">
      <w:r>
        <w:t>Grants Writer</w:t>
      </w:r>
      <w:r w:rsidR="002A4E1F">
        <w:t xml:space="preserve">- </w:t>
      </w:r>
      <w:r>
        <w:t>Sally Warrender</w:t>
      </w:r>
    </w:p>
    <w:p w14:paraId="7A3E3091" w14:textId="425F0D8A" w:rsidR="004105BB" w:rsidRDefault="004105BB" w:rsidP="004105BB">
      <w:r>
        <w:t>Partnerships Lead</w:t>
      </w:r>
      <w:r w:rsidR="002A4E1F">
        <w:t xml:space="preserve">- </w:t>
      </w:r>
      <w:r>
        <w:t>Chiara Palombi</w:t>
      </w:r>
    </w:p>
    <w:p w14:paraId="3EDA20EA" w14:textId="4A78E0C7" w:rsidR="004105BB" w:rsidRDefault="004105BB" w:rsidP="004105BB">
      <w:r>
        <w:t>Schools Engagement Co-ordinator</w:t>
      </w:r>
      <w:r w:rsidR="002A4E1F">
        <w:t xml:space="preserve">- </w:t>
      </w:r>
      <w:r>
        <w:t>Diane Burnett</w:t>
      </w:r>
    </w:p>
    <w:p w14:paraId="512D7CC2" w14:textId="77777777" w:rsidR="004105BB" w:rsidRDefault="004105BB" w:rsidP="004105BB">
      <w:r>
        <w:t>Youth Theatre Tutors</w:t>
      </w:r>
      <w:r>
        <w:tab/>
        <w:t>Rachel Constantine, Suzy Sampson, Francesca Browne, Lucy Dawber, Jeanita Cush-Hunter, Clementine Mills, Isabella Kerridge-Temm</w:t>
      </w:r>
    </w:p>
    <w:p w14:paraId="591810D1" w14:textId="4A42F885" w:rsidR="004105BB" w:rsidRDefault="004105BB" w:rsidP="004105BB">
      <w:r>
        <w:t xml:space="preserve">Trust Bookkeeper </w:t>
      </w:r>
      <w:r w:rsidR="002A4E1F">
        <w:t>and</w:t>
      </w:r>
      <w:r>
        <w:t xml:space="preserve"> Treasurer</w:t>
      </w:r>
      <w:r w:rsidR="002A4E1F">
        <w:t xml:space="preserve">- </w:t>
      </w:r>
      <w:r>
        <w:t>Lynn Toomer</w:t>
      </w:r>
    </w:p>
    <w:p w14:paraId="0B4A02D0" w14:textId="501A98E2" w:rsidR="004105BB" w:rsidRDefault="004105BB" w:rsidP="004105BB">
      <w:r>
        <w:t>Trust Accountant &amp; Auditor</w:t>
      </w:r>
      <w:r w:rsidR="002A4E1F">
        <w:t xml:space="preserve">- </w:t>
      </w:r>
      <w:r>
        <w:t>Lynch &amp; Associates</w:t>
      </w:r>
    </w:p>
    <w:p w14:paraId="43E1B97D" w14:textId="77777777" w:rsidR="004105BB" w:rsidRDefault="004105BB" w:rsidP="004105BB"/>
    <w:bookmarkStart w:id="7" w:name="Welcome"/>
    <w:p w14:paraId="1E884A68" w14:textId="78B36DCF" w:rsidR="004105BB" w:rsidRDefault="00FC3374" w:rsidP="004105BB">
      <w:r>
        <w:fldChar w:fldCharType="begin"/>
      </w:r>
      <w:r w:rsidR="00A92E96">
        <w:instrText>HYPERLINK  \l "Welcome"</w:instrText>
      </w:r>
      <w:r>
        <w:fldChar w:fldCharType="separate"/>
      </w:r>
      <w:r w:rsidR="002A4E1F" w:rsidRPr="00FC3374">
        <w:rPr>
          <w:rStyle w:val="Hyperlink"/>
        </w:rPr>
        <w:t>W</w:t>
      </w:r>
      <w:r w:rsidR="00AF581B" w:rsidRPr="00FC3374">
        <w:rPr>
          <w:rStyle w:val="Hyperlink"/>
        </w:rPr>
        <w:t>elcome</w:t>
      </w:r>
      <w:r>
        <w:fldChar w:fldCharType="end"/>
      </w:r>
    </w:p>
    <w:bookmarkEnd w:id="7"/>
    <w:p w14:paraId="6D9B40AF" w14:textId="77777777" w:rsidR="004105BB" w:rsidRDefault="004105BB" w:rsidP="004105BB">
      <w:r>
        <w:t>For 31 years we have been creating world-class stage shows for children, and since 2012 we have offered Youth Theatre programmes for children and young people. We believe that theatre and creativity can be transformative, supporting the mental wellbeing of our tamariki and rangatahi and building their confidence.</w:t>
      </w:r>
    </w:p>
    <w:p w14:paraId="22A83DF5" w14:textId="5EF14CDA" w:rsidR="004105BB" w:rsidRDefault="004105BB" w:rsidP="004105BB">
      <w:r>
        <w:t>After a whole year since we last presented a live show, Vivaldi’s the Four Seasons, we are finally back with a kiwi favourite, oozing with comedy – Badjelly the Witch. A warm welcome to the show!</w:t>
      </w:r>
    </w:p>
    <w:p w14:paraId="2B5DA8FC" w14:textId="77777777" w:rsidR="004105BB" w:rsidRDefault="004105BB" w:rsidP="004105BB"/>
    <w:bookmarkStart w:id="8" w:name="Directors_Note"/>
    <w:p w14:paraId="08E4DE12" w14:textId="1006B743" w:rsidR="004105BB" w:rsidRDefault="00FC3374" w:rsidP="004105BB">
      <w:r>
        <w:fldChar w:fldCharType="begin"/>
      </w:r>
      <w:r w:rsidR="00A92E96">
        <w:instrText>HYPERLINK  \l "Directors_Note"</w:instrText>
      </w:r>
      <w:r>
        <w:fldChar w:fldCharType="separate"/>
      </w:r>
      <w:r w:rsidR="00AF581B" w:rsidRPr="00FC3374">
        <w:rPr>
          <w:rStyle w:val="Hyperlink"/>
        </w:rPr>
        <w:t>Director’s Note- Tim Bray QSM</w:t>
      </w:r>
      <w:r>
        <w:fldChar w:fldCharType="end"/>
      </w:r>
    </w:p>
    <w:bookmarkEnd w:id="8"/>
    <w:p w14:paraId="5141A604" w14:textId="0EF83992" w:rsidR="004105BB" w:rsidRDefault="004105BB" w:rsidP="004105BB">
      <w:r>
        <w:t>“Our 2022 Season of Theatre for Children was planned during the long lockdown of late 2021. This show is a heart-warming and joyous celebration for us all to come together once more in the same space as performers, designers, technicians and audience members. We have had lots of laughs in the rehearsal room and look forward to bringing a much-needed jolt of silliness and unbridled fun into the world with Badjelly the Witch.</w:t>
      </w:r>
    </w:p>
    <w:p w14:paraId="0EF4CB97" w14:textId="758B5EBC" w:rsidR="004105BB" w:rsidRDefault="004105BB" w:rsidP="004105BB">
      <w:r>
        <w:t>The last two years have been an incredibly difficult time for the performing arts in Aotearoa and for our theatre company. I’d like to take this moment to thank the fortitude, focus and hard work of the office team, Trustees and the support of our own whānau which has enabled us to get to this point. Plus a huge thanks to our donors and funders who have continued to support us through these challenging and extraordinary times.</w:t>
      </w:r>
    </w:p>
    <w:p w14:paraId="6033186D" w14:textId="77777777" w:rsidR="004105BB" w:rsidRDefault="004105BB" w:rsidP="004105BB">
      <w:r>
        <w:t>A recent highlight for our company was being awarded the NZSL in the Arts Award by Deaf Aotearoa so we were thrilled that our accessible programmes were acknowledged in this way. Our huge thanks to Platform Interpreting who provide the NZSL interpreted performances.</w:t>
      </w:r>
    </w:p>
    <w:p w14:paraId="73539C2D" w14:textId="77777777" w:rsidR="004105BB" w:rsidRDefault="004105BB" w:rsidP="004105BB">
      <w:r>
        <w:t xml:space="preserve">We have again partnered with Unitec’s Bachelor of Performing and Screen Arts (Acting) programme providing Sam, Chris, John, Tom and Nat a secondment opportunity with us. </w:t>
      </w:r>
      <w:r>
        <w:lastRenderedPageBreak/>
        <w:t>You’ll enjoy their vital and fun performances alongside our talented professional cast. The show comes with new original music and songs by Marshall Smith (@ Marshmellow) which adds a wonderful texture to a show we know and love. We’re glad to be back doing what we love, and we are thrilled you could join us today. Thanks for joining us.” – Tim</w:t>
      </w:r>
    </w:p>
    <w:p w14:paraId="06A77F30" w14:textId="4CB60F93" w:rsidR="004105BB" w:rsidRDefault="004105BB" w:rsidP="004105BB"/>
    <w:bookmarkStart w:id="9" w:name="GiftASeat"/>
    <w:p w14:paraId="0931060E" w14:textId="3C467529" w:rsidR="004105BB" w:rsidRDefault="00FC3374" w:rsidP="004105BB">
      <w:r>
        <w:fldChar w:fldCharType="begin"/>
      </w:r>
      <w:r w:rsidR="00A92E96">
        <w:instrText>HYPERLINK  \l "GiftASeat"</w:instrText>
      </w:r>
      <w:r>
        <w:fldChar w:fldCharType="separate"/>
      </w:r>
      <w:r w:rsidR="004105BB" w:rsidRPr="00FC3374">
        <w:rPr>
          <w:rStyle w:val="Hyperlink"/>
        </w:rPr>
        <w:t>Give a child the gift of theatre</w:t>
      </w:r>
      <w:r>
        <w:fldChar w:fldCharType="end"/>
      </w:r>
    </w:p>
    <w:bookmarkEnd w:id="9"/>
    <w:p w14:paraId="02B3AF23" w14:textId="5E8A86E6" w:rsidR="004105BB" w:rsidRDefault="004105BB" w:rsidP="004105BB">
      <w:r>
        <w:t>Gift a Seat™ makes the world of children’s theatre accessible to everyone and inspires them through the love of the performing arts.</w:t>
      </w:r>
    </w:p>
    <w:p w14:paraId="740B8C1E" w14:textId="590ADBF0" w:rsidR="004105BB" w:rsidRDefault="004105BB" w:rsidP="004105BB">
      <w:r>
        <w:t>Our outreach programme, Gift a Seat™, allows us to provide donated or funded tickets to tamariki from low decile schools, BLENNZ (Blind and Low Vision Education Network of NZ), Make-A-Wish (NZ) and Ko Taku Reo Deaf Education to come and enjoy our shows. Having an opportunity to experience live theatre is a life-enriching experience that some children would not have without Gift a Seat™.</w:t>
      </w:r>
    </w:p>
    <w:p w14:paraId="1EC45C70" w14:textId="274428F9" w:rsidR="004105BB" w:rsidRDefault="004105BB" w:rsidP="004105BB">
      <w:r>
        <w:t>Every donation made converts to a free show ticket, allowing a child to experience the magic of live theatre.</w:t>
      </w:r>
    </w:p>
    <w:p w14:paraId="6E1B0109" w14:textId="77777777" w:rsidR="004105BB" w:rsidRDefault="004105BB" w:rsidP="004105BB">
      <w:r>
        <w:t>1,900 Gift a Seat™ tickets have been provided to Badjelly the Witch. If you would like to support Gift a Seat™ so tamariki can attend The Whale Rider Auckland Tour this year, please donate through the donation boxes in the theatre or at timbray.org.nz.</w:t>
      </w:r>
    </w:p>
    <w:p w14:paraId="1BB0577C" w14:textId="77777777" w:rsidR="004105BB" w:rsidRDefault="004105BB" w:rsidP="004105BB"/>
    <w:bookmarkStart w:id="10" w:name="Youth_Theatre"/>
    <w:p w14:paraId="7087213B" w14:textId="287E4EEA" w:rsidR="004105BB" w:rsidRDefault="00FC3374" w:rsidP="004105BB">
      <w:r>
        <w:fldChar w:fldCharType="begin"/>
      </w:r>
      <w:r w:rsidR="00A92E96">
        <w:instrText>HYPERLINK  \l "Youth_Theatre"</w:instrText>
      </w:r>
      <w:r>
        <w:fldChar w:fldCharType="separate"/>
      </w:r>
      <w:r w:rsidR="004105BB" w:rsidRPr="00FC3374">
        <w:rPr>
          <w:rStyle w:val="Hyperlink"/>
        </w:rPr>
        <w:t>Tim Bray Youth Theatre is here to grow young confidence</w:t>
      </w:r>
      <w:r>
        <w:fldChar w:fldCharType="end"/>
      </w:r>
      <w:bookmarkEnd w:id="10"/>
    </w:p>
    <w:p w14:paraId="67EAF735" w14:textId="7F91B066" w:rsidR="004105BB" w:rsidRDefault="004105BB" w:rsidP="004105BB">
      <w:r>
        <w:t>Our weekly Youth Theatre classes take place in Takapuna, Browns Bay and Western Springs. Taught by industry experienced tutors, these classes encourage self-confidence and focus. Your children will harness and express their creativity while learning a variety of drama techniques such as voice, characterisation, movement and scene work.</w:t>
      </w:r>
    </w:p>
    <w:p w14:paraId="63DB92C1" w14:textId="67FF5FB7" w:rsidR="004105BB" w:rsidRDefault="004105BB" w:rsidP="004105BB">
      <w:r>
        <w:t>Growing our youth development offering, we now offer our Extraordinarily Creative drama classes, specially created for ASD/ADHD or neurodiverse young people 5–17. Created with the help of Autism Consultancy Education, these classes, held in Unsworth Heights and Glen Innes, provide a positive and fun programme in a safe and nurturing environment where children can use the creativity of drama and theatre to enhance their life skills and express themselves in extraordinary ways.</w:t>
      </w:r>
    </w:p>
    <w:p w14:paraId="20FBC513" w14:textId="65B8F74C" w:rsidR="004105BB" w:rsidRDefault="004105BB" w:rsidP="004105BB">
      <w:r>
        <w:t>We also offer school holiday programmes and in-school drama workshops.</w:t>
      </w:r>
    </w:p>
    <w:p w14:paraId="75C440BE" w14:textId="77777777" w:rsidR="004105BB" w:rsidRDefault="004105BB" w:rsidP="004105BB">
      <w:r>
        <w:t>Head to timbray.org.nz for more information and class bookings.</w:t>
      </w:r>
    </w:p>
    <w:p w14:paraId="04F4A6DF" w14:textId="77777777" w:rsidR="004105BB" w:rsidRDefault="004105BB" w:rsidP="004105BB"/>
    <w:bookmarkStart w:id="11" w:name="Coming_Soon"/>
    <w:p w14:paraId="38B27794" w14:textId="269A9689" w:rsidR="004105BB" w:rsidRDefault="00FC3374" w:rsidP="004105BB">
      <w:r>
        <w:fldChar w:fldCharType="begin"/>
      </w:r>
      <w:r w:rsidR="001114A5">
        <w:instrText>HYPERLINK  \l "Coming_Soon"</w:instrText>
      </w:r>
      <w:r>
        <w:fldChar w:fldCharType="separate"/>
      </w:r>
      <w:r w:rsidR="004105BB" w:rsidRPr="00FC3374">
        <w:rPr>
          <w:rStyle w:val="Hyperlink"/>
        </w:rPr>
        <w:t>C</w:t>
      </w:r>
      <w:r w:rsidRPr="00FC3374">
        <w:rPr>
          <w:rStyle w:val="Hyperlink"/>
        </w:rPr>
        <w:t>oming</w:t>
      </w:r>
      <w:r w:rsidR="004105BB" w:rsidRPr="00FC3374">
        <w:rPr>
          <w:rStyle w:val="Hyperlink"/>
        </w:rPr>
        <w:t xml:space="preserve"> in September/October/November 2022</w:t>
      </w:r>
      <w:r>
        <w:fldChar w:fldCharType="end"/>
      </w:r>
      <w:bookmarkEnd w:id="11"/>
      <w:r w:rsidR="004105BB">
        <w:t>: The Whale Rider by Witi Ihimaera, adapted for the stage by Tim Bray – book now at timbray.org.nz</w:t>
      </w:r>
    </w:p>
    <w:p w14:paraId="0590600E" w14:textId="77777777" w:rsidR="004105BB" w:rsidRDefault="004105BB" w:rsidP="004105BB"/>
    <w:bookmarkStart w:id="12" w:name="Cast_Bios"/>
    <w:p w14:paraId="389D9F48" w14:textId="0984DB24" w:rsidR="004105BB" w:rsidRDefault="00FC3374" w:rsidP="004105BB">
      <w:r>
        <w:fldChar w:fldCharType="begin"/>
      </w:r>
      <w:r w:rsidR="001114A5">
        <w:instrText>HYPERLINK  \l "Cast_Bios"</w:instrText>
      </w:r>
      <w:r>
        <w:fldChar w:fldCharType="separate"/>
      </w:r>
      <w:r w:rsidR="00294427" w:rsidRPr="00FC3374">
        <w:rPr>
          <w:rStyle w:val="Hyperlink"/>
        </w:rPr>
        <w:t>Cast Bios</w:t>
      </w:r>
      <w:r>
        <w:fldChar w:fldCharType="end"/>
      </w:r>
      <w:bookmarkEnd w:id="12"/>
    </w:p>
    <w:p w14:paraId="11F4511F" w14:textId="77777777" w:rsidR="004105BB" w:rsidRDefault="004105BB" w:rsidP="004105BB">
      <w:r>
        <w:t>Tim Raby Tim has worked as a professional actor in theatre, television and film for over 30 years. He has been involved with Tim Bray Theatre Company from the very first show in 1991 and loves working in children’s theatre. His most recent work has been filming season three of Kura for TVNZ.</w:t>
      </w:r>
    </w:p>
    <w:p w14:paraId="64D8BC12" w14:textId="77777777" w:rsidR="004105BB" w:rsidRDefault="004105BB" w:rsidP="004105BB"/>
    <w:p w14:paraId="69B3E603" w14:textId="77777777" w:rsidR="004105BB" w:rsidRDefault="004105BB" w:rsidP="004105BB">
      <w:r>
        <w:t xml:space="preserve">Kat Glass Kat is an actor who revels in performing on stage and screen alike. They’ve appeared in many shows and tours for Tim Bray Theatre Company; on stage at NZ Fringe Festival, Basement Theatre, Q Theatre, Auckland Fringe Festival and more; and on screen on Shortland Street and in many short films and commercials. Kat is the star and lead producer </w:t>
      </w:r>
      <w:r>
        <w:lastRenderedPageBreak/>
        <w:t>of internationally touring, award-winning stage play ALONE - a female led sci-fi about climate change.</w:t>
      </w:r>
    </w:p>
    <w:p w14:paraId="358BFB60" w14:textId="77777777" w:rsidR="004105BB" w:rsidRDefault="004105BB" w:rsidP="004105BB"/>
    <w:p w14:paraId="56375622" w14:textId="115F7A69" w:rsidR="004105BB" w:rsidRDefault="004105BB" w:rsidP="004105BB">
      <w:r>
        <w:t>Lucas Haugh is a 2016 graduate of Unitec’s Performing and Screen Arts programme. Recent credits include PINAY (Proudly Asian Theatre), The Mad Hatter’s Funk and The Cheshire Cat’s Smile (Whoa! Studios), and The Letter for the King (Netflix). You can also find him on stage as a member of the band Galaxy Bear. Lucas is a proud member of Actor’s Equity.</w:t>
      </w:r>
    </w:p>
    <w:p w14:paraId="23F04266" w14:textId="77777777" w:rsidR="004105BB" w:rsidRDefault="004105BB" w:rsidP="004105BB"/>
    <w:p w14:paraId="555795D4" w14:textId="6A32B6BD" w:rsidR="004105BB" w:rsidRDefault="004105BB" w:rsidP="004105BB">
      <w:r>
        <w:t>John Davern is a 23-year-old Actor in his final year at Unitec. A passionate Dancer, Actor and Singer John has performed in Musicals growing up at Glen Eden Playhouse and Tauranga Musical Theatre. John has also achieved qualifications in dancing and theatre including Grade 8 NZAMD Tap with Distinction and Grade 8 Trinity Exams in musical theatre with Distinction.</w:t>
      </w:r>
      <w:r w:rsidR="00294427">
        <w:t xml:space="preserve"> </w:t>
      </w:r>
      <w:r>
        <w:t>Outside of performing John has discovered his love for writing.</w:t>
      </w:r>
    </w:p>
    <w:p w14:paraId="1C1BCC72" w14:textId="77777777" w:rsidR="004105BB" w:rsidRDefault="004105BB" w:rsidP="004105BB"/>
    <w:p w14:paraId="717EF080" w14:textId="36994D92" w:rsidR="004105BB" w:rsidRDefault="004105BB" w:rsidP="004105BB">
      <w:r>
        <w:t>George Maunsell</w:t>
      </w:r>
      <w:r w:rsidR="00294427">
        <w:t>.</w:t>
      </w:r>
      <w:r>
        <w:t xml:space="preserve"> An experienced actor, George was trained at The Actors’ Program in 2017. Since then he has performed in a myriad of productions, both on stage and screen, such as Shortland Street, Two Gentlemen of Verona at the Pop-Up Globe, and most recently a production of The Maid’s Tragedy. Outside of acting, George has been adding as many skills to his repertoire as possible. These include but are not limited to stilt walking, drawing, yoga instruction and horse riding.</w:t>
      </w:r>
    </w:p>
    <w:p w14:paraId="2DDD5C75" w14:textId="77777777" w:rsidR="004105BB" w:rsidRDefault="004105BB" w:rsidP="004105BB"/>
    <w:p w14:paraId="2030B505" w14:textId="77777777" w:rsidR="004105BB" w:rsidRDefault="004105BB" w:rsidP="00A31924">
      <w:pPr>
        <w:pStyle w:val="ListBullet"/>
        <w:numPr>
          <w:ilvl w:val="0"/>
          <w:numId w:val="0"/>
        </w:numPr>
      </w:pPr>
      <w:r>
        <w:t>Lily Edmonds graduated from Unitec (BA Acting) in 2019 as the first wheelchair user to have completed the programme in its history. Since graduating, Lily has been working in theatre, recently appearing in Fleshies 2.0 for ATC’s Here and Now Festival 2021. Lily likes to stay active, playing the drums and learning archery at NZSSCS. She hopes her role shows rangatahi that no matter your ability there is a place for you on the stage- you deserve to be seen.</w:t>
      </w:r>
    </w:p>
    <w:p w14:paraId="079D435B" w14:textId="77777777" w:rsidR="004105BB" w:rsidRDefault="004105BB" w:rsidP="004105BB"/>
    <w:p w14:paraId="372DB8ED" w14:textId="6AD753E1" w:rsidR="004105BB" w:rsidRDefault="004105BB" w:rsidP="004105BB">
      <w:r>
        <w:t>Nat Churches is a 20-year-old actor in his third year of study at Unitec. Coming to the end of his training programme for Performing and Screen Arts, he is hoping to use this opportunity to put his skills to good use. As a Whangaparāoa local, he is active and engaged in his community, and as an avid artist and writer, as well as actor, he often posts on his social media to share his working process.</w:t>
      </w:r>
    </w:p>
    <w:p w14:paraId="701C1EC8" w14:textId="77777777" w:rsidR="004105BB" w:rsidRDefault="004105BB" w:rsidP="004105BB"/>
    <w:p w14:paraId="01D5D1D3" w14:textId="1BB6995A" w:rsidR="004105BB" w:rsidRDefault="004105BB" w:rsidP="004105BB">
      <w:r>
        <w:t>Samantha Be is a 20-year-old actor and is studying acting for theatre and screen through Unitec. Sam has been involved with a show that was adapted into a film due to COVID-19 and lockdown. Sam doesn’t have previous live theatre experience and is really excited to be part of Tim Bray’s show of Badjelly the Witch.</w:t>
      </w:r>
    </w:p>
    <w:p w14:paraId="02DF462D" w14:textId="77777777" w:rsidR="004105BB" w:rsidRDefault="004105BB" w:rsidP="004105BB"/>
    <w:p w14:paraId="25327382" w14:textId="153CE131" w:rsidR="004105BB" w:rsidRDefault="004105BB" w:rsidP="004105BB">
      <w:r>
        <w:t>Christiana To’oala has been studying the art of acting for five years and hopes to become a drama teacher. She has done a tour as a drama student of Excel (2019) performing in schools, churches and youth groups. She got into drama through watching many theatre shows growing up. These shows, as well as Disney, inspired her to learn acting and pursue a career. Her main passion is inspiring more people into storytelling through drama and to teach drama to others.</w:t>
      </w:r>
    </w:p>
    <w:p w14:paraId="1B85FC99" w14:textId="6B5D5914" w:rsidR="004105BB" w:rsidRDefault="004105BB" w:rsidP="004105BB">
      <w:r>
        <w:t>Tom Webster is in his third year of drama school. He has had a few roles such as Paddy in the remotely filmed play Stories Told to Me by Girls by Julie Hill. He acted in an award-</w:t>
      </w:r>
      <w:r>
        <w:lastRenderedPageBreak/>
        <w:t>nominated short film Your Vomit in 2020. He is emerging into the industry full-time, trying to make a mark.</w:t>
      </w:r>
    </w:p>
    <w:p w14:paraId="08CFA53D" w14:textId="77777777" w:rsidR="004105BB" w:rsidRDefault="004105BB" w:rsidP="004105BB"/>
    <w:bookmarkStart w:id="13" w:name="Funding_Support"/>
    <w:p w14:paraId="12DD9181" w14:textId="12088A08" w:rsidR="004105BB" w:rsidRDefault="00B9521C" w:rsidP="004105BB">
      <w:r>
        <w:fldChar w:fldCharType="begin"/>
      </w:r>
      <w:r w:rsidR="001114A5">
        <w:instrText>HYPERLINK  \l "Funding_Support"</w:instrText>
      </w:r>
      <w:r>
        <w:fldChar w:fldCharType="separate"/>
      </w:r>
      <w:r w:rsidR="004105BB" w:rsidRPr="00B9521C">
        <w:rPr>
          <w:rStyle w:val="Hyperlink"/>
        </w:rPr>
        <w:t>Funding and support for this show</w:t>
      </w:r>
      <w:r>
        <w:fldChar w:fldCharType="end"/>
      </w:r>
      <w:r w:rsidR="004105BB">
        <w:t xml:space="preserve"> </w:t>
      </w:r>
      <w:bookmarkEnd w:id="13"/>
      <w:r w:rsidR="004105BB">
        <w:t>and our theatre company kindly provided by</w:t>
      </w:r>
      <w:r w:rsidR="00180036">
        <w:t xml:space="preserve"> </w:t>
      </w:r>
      <w:r w:rsidR="004105BB">
        <w:t>Foundation North, Trillian Trust, More FM, Creative NZ</w:t>
      </w:r>
      <w:r w:rsidR="00180036">
        <w:t>.</w:t>
      </w:r>
    </w:p>
    <w:p w14:paraId="613358CE" w14:textId="2DDBDD0D" w:rsidR="004105BB" w:rsidRDefault="004105BB" w:rsidP="004105BB">
      <w:r>
        <w:t>Four Winds Foundation, Constellation Communities Trust, Chisholm Whitney Family Charitable Trust, Māngere-Ōtāhuhu Local Board, Devonport-Takapuna Local Board, Creative Communities Scheme, Auckland Council Regional Arts and Culture</w:t>
      </w:r>
    </w:p>
    <w:p w14:paraId="09E2B579" w14:textId="77777777" w:rsidR="004105BB" w:rsidRDefault="004105BB" w:rsidP="004105BB">
      <w:r>
        <w:t>Benefitz, Playmarket, The PumpHouse Theatre, Māngere Arts Centre, Unitec</w:t>
      </w:r>
    </w:p>
    <w:p w14:paraId="5958A63E" w14:textId="77777777" w:rsidR="004105BB" w:rsidRDefault="004105BB" w:rsidP="004105BB"/>
    <w:p w14:paraId="38EE76B6" w14:textId="77777777" w:rsidR="004105BB" w:rsidRDefault="004105BB" w:rsidP="004105BB"/>
    <w:bookmarkStart w:id="14" w:name="Thank_You"/>
    <w:p w14:paraId="2F4CE3F5" w14:textId="52C77B4E" w:rsidR="004105BB" w:rsidRDefault="007B362C" w:rsidP="004105BB">
      <w:r>
        <w:fldChar w:fldCharType="begin"/>
      </w:r>
      <w:r w:rsidR="001114A5">
        <w:instrText>HYPERLINK  \l "Thank_You"</w:instrText>
      </w:r>
      <w:r>
        <w:fldChar w:fldCharType="separate"/>
      </w:r>
      <w:r w:rsidR="004105BB" w:rsidRPr="007B362C">
        <w:rPr>
          <w:rStyle w:val="Hyperlink"/>
        </w:rPr>
        <w:t>A big thank you to:</w:t>
      </w:r>
      <w:r>
        <w:fldChar w:fldCharType="end"/>
      </w:r>
    </w:p>
    <w:bookmarkEnd w:id="14"/>
    <w:p w14:paraId="66621497" w14:textId="6EEB19EA" w:rsidR="004105BB" w:rsidRDefault="004105BB" w:rsidP="004105BB">
      <w:r>
        <w:t>You, for coming;</w:t>
      </w:r>
      <w:r w:rsidR="00BE0B46">
        <w:t xml:space="preserve"> </w:t>
      </w:r>
      <w:r>
        <w:t>Our partners, parents, families and friends for all their love and support;</w:t>
      </w:r>
      <w:r w:rsidR="00BE0B46">
        <w:t xml:space="preserve"> </w:t>
      </w:r>
      <w:r>
        <w:t>Our fantastic team of core sponsors and funding bodies and their representatives;</w:t>
      </w:r>
      <w:r w:rsidR="00BE0B46">
        <w:t xml:space="preserve"> </w:t>
      </w:r>
      <w:r>
        <w:t>Dean Agnew, Trillian Trust;</w:t>
      </w:r>
      <w:r w:rsidR="00BE0B46">
        <w:t xml:space="preserve"> </w:t>
      </w:r>
      <w:r>
        <w:t>Connie Lee and Jacqui Johnston, Foundation North;</w:t>
      </w:r>
      <w:r w:rsidR="00BE0B46">
        <w:t xml:space="preserve"> </w:t>
      </w:r>
      <w:r>
        <w:t>Aidan Bennett, Benefitz;</w:t>
      </w:r>
      <w:r w:rsidR="00BE0B46">
        <w:t xml:space="preserve"> </w:t>
      </w:r>
      <w:r>
        <w:t>Nicky Ranson and Emma Duffy, More FM;</w:t>
      </w:r>
      <w:r w:rsidR="00BE0B46">
        <w:t xml:space="preserve"> </w:t>
      </w:r>
      <w:r>
        <w:t>Our regular donors and Gift a Seat™ donors;</w:t>
      </w:r>
      <w:r w:rsidR="00BE0B46">
        <w:t xml:space="preserve"> </w:t>
      </w:r>
      <w:r>
        <w:t>The volunteers who are being ushers and have assisted us recently;</w:t>
      </w:r>
      <w:r w:rsidR="00BE0B46">
        <w:t xml:space="preserve"> </w:t>
      </w:r>
      <w:r>
        <w:t>James Bell and team, The PumpHouse Theatre;</w:t>
      </w:r>
      <w:r w:rsidR="00BE0B46">
        <w:t xml:space="preserve"> </w:t>
      </w:r>
      <w:r>
        <w:t>Alexandra Whitman, Pedro Ilgenfritz, Peter Rees, Michael Craven, Unitec;</w:t>
      </w:r>
      <w:r w:rsidR="00BE0B46">
        <w:t xml:space="preserve"> </w:t>
      </w:r>
      <w:r>
        <w:t>Milligan Estate;</w:t>
      </w:r>
      <w:r w:rsidR="00BE0B46">
        <w:t xml:space="preserve"> </w:t>
      </w:r>
      <w:r>
        <w:t>Arts Access Aotearoa;</w:t>
      </w:r>
      <w:r w:rsidR="00BE0B46">
        <w:t xml:space="preserve"> </w:t>
      </w:r>
      <w:r>
        <w:t>Murray Lynch, Playmarket;</w:t>
      </w:r>
      <w:r w:rsidR="00BE0B46">
        <w:t xml:space="preserve"> </w:t>
      </w:r>
      <w:r>
        <w:t>Auckland Libraries;</w:t>
      </w:r>
      <w:r w:rsidR="00BE0B46">
        <w:t xml:space="preserve"> </w:t>
      </w:r>
      <w:r>
        <w:t>Dorothy Butler Children’s Bookshop.</w:t>
      </w:r>
    </w:p>
    <w:p w14:paraId="5BBCDDB7" w14:textId="77777777" w:rsidR="004105BB" w:rsidRDefault="004105BB" w:rsidP="004105BB"/>
    <w:p w14:paraId="6FF7B918" w14:textId="77777777" w:rsidR="004105BB" w:rsidRDefault="004105BB" w:rsidP="004105BB">
      <w:r>
        <w:t>Tim Bray Theatre Company</w:t>
      </w:r>
    </w:p>
    <w:p w14:paraId="0D84C6A8" w14:textId="77777777" w:rsidR="004105BB" w:rsidRDefault="004105BB" w:rsidP="004105BB">
      <w:r>
        <w:t>Administered by The Operating Theatre Trust,</w:t>
      </w:r>
    </w:p>
    <w:p w14:paraId="39C5D51A" w14:textId="77777777" w:rsidR="004105BB" w:rsidRDefault="004105BB" w:rsidP="004105BB">
      <w:r>
        <w:t>a registered charitable trust # CC 26517</w:t>
      </w:r>
    </w:p>
    <w:p w14:paraId="758D1784" w14:textId="77777777" w:rsidR="004105BB" w:rsidRDefault="004105BB" w:rsidP="004105BB">
      <w:r>
        <w:t>Studio 14, Lake House Arts Centre,</w:t>
      </w:r>
    </w:p>
    <w:p w14:paraId="40CC1153" w14:textId="77777777" w:rsidR="004105BB" w:rsidRDefault="004105BB" w:rsidP="004105BB">
      <w:r>
        <w:t>37 Fred Thomas Drive, Takapuna, Auckland 0622</w:t>
      </w:r>
    </w:p>
    <w:p w14:paraId="6FC1660E" w14:textId="77777777" w:rsidR="004105BB" w:rsidRDefault="004105BB" w:rsidP="004105BB">
      <w:r>
        <w:t>PO Box 46-104, Herne Bay, Auckland 1147</w:t>
      </w:r>
    </w:p>
    <w:p w14:paraId="69751D2C" w14:textId="77777777" w:rsidR="004105BB" w:rsidRDefault="004105BB" w:rsidP="004105BB">
      <w:r>
        <w:t>P: 09-486-2261</w:t>
      </w:r>
    </w:p>
    <w:p w14:paraId="4CED0503" w14:textId="0A6FE0E2" w:rsidR="004105BB" w:rsidRDefault="004105BB" w:rsidP="004105BB">
      <w:r>
        <w:t xml:space="preserve">E: </w:t>
      </w:r>
      <w:hyperlink r:id="rId5" w:anchor="timbray.org.nz" w:history="1">
        <w:r w:rsidRPr="00096638">
          <w:rPr>
            <w:rStyle w:val="Hyperlink"/>
          </w:rPr>
          <w:t>info@timbray.org.nz</w:t>
        </w:r>
      </w:hyperlink>
    </w:p>
    <w:p w14:paraId="1507066F" w14:textId="3F5AB129" w:rsidR="00096638" w:rsidRDefault="004B591F" w:rsidP="004105BB">
      <w:hyperlink r:id="rId6" w:history="1">
        <w:r w:rsidR="00096638" w:rsidRPr="00AF60EE">
          <w:rPr>
            <w:rStyle w:val="Hyperlink"/>
          </w:rPr>
          <w:t>https://timbray.org.nz/</w:t>
        </w:r>
      </w:hyperlink>
      <w:r w:rsidR="00096638">
        <w:t xml:space="preserve"> </w:t>
      </w:r>
    </w:p>
    <w:p w14:paraId="580A6424" w14:textId="77777777" w:rsidR="004105BB" w:rsidRDefault="004105BB" w:rsidP="004105BB">
      <w:r>
        <w:t>Auckland’s leading theatre for children</w:t>
      </w:r>
    </w:p>
    <w:p w14:paraId="7DAF7EE6" w14:textId="77777777" w:rsidR="004D6BFB" w:rsidRDefault="004D6BFB"/>
    <w:sectPr w:rsidR="004D6B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9646260"/>
    <w:lvl w:ilvl="0">
      <w:start w:val="1"/>
      <w:numFmt w:val="bullet"/>
      <w:pStyle w:val="ListBullet"/>
      <w:lvlText w:val=""/>
      <w:lvlJc w:val="left"/>
      <w:pPr>
        <w:tabs>
          <w:tab w:val="num" w:pos="360"/>
        </w:tabs>
        <w:ind w:left="360" w:hanging="360"/>
      </w:pPr>
      <w:rPr>
        <w:rFonts w:ascii="Symbol" w:hAnsi="Symbol" w:hint="default"/>
      </w:rPr>
    </w:lvl>
  </w:abstractNum>
  <w:num w:numId="1" w16cid:durableId="388115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5BB"/>
    <w:rsid w:val="00096638"/>
    <w:rsid w:val="001114A5"/>
    <w:rsid w:val="00180036"/>
    <w:rsid w:val="00294427"/>
    <w:rsid w:val="002A4E1F"/>
    <w:rsid w:val="002F2805"/>
    <w:rsid w:val="004105BB"/>
    <w:rsid w:val="004B591F"/>
    <w:rsid w:val="004D6BFB"/>
    <w:rsid w:val="005D2506"/>
    <w:rsid w:val="00612CCB"/>
    <w:rsid w:val="006B3420"/>
    <w:rsid w:val="006D27FB"/>
    <w:rsid w:val="007B362C"/>
    <w:rsid w:val="007F42FC"/>
    <w:rsid w:val="00A31924"/>
    <w:rsid w:val="00A73607"/>
    <w:rsid w:val="00A92E96"/>
    <w:rsid w:val="00AF581B"/>
    <w:rsid w:val="00B9521C"/>
    <w:rsid w:val="00BE0B46"/>
    <w:rsid w:val="00CE7AF1"/>
    <w:rsid w:val="00E74588"/>
    <w:rsid w:val="00F76D25"/>
    <w:rsid w:val="00FB46E2"/>
    <w:rsid w:val="00FC3374"/>
    <w:rsid w:val="00FD27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93AFDB4"/>
  <w15:chartTrackingRefBased/>
  <w15:docId w15:val="{6F5E7784-6CAD-A44B-88CB-67D40A2E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638"/>
    <w:rPr>
      <w:color w:val="0563C1" w:themeColor="hyperlink"/>
      <w:u w:val="single"/>
    </w:rPr>
  </w:style>
  <w:style w:type="character" w:styleId="UnresolvedMention">
    <w:name w:val="Unresolved Mention"/>
    <w:basedOn w:val="DefaultParagraphFont"/>
    <w:uiPriority w:val="99"/>
    <w:semiHidden/>
    <w:unhideWhenUsed/>
    <w:rsid w:val="00096638"/>
    <w:rPr>
      <w:color w:val="605E5C"/>
      <w:shd w:val="clear" w:color="auto" w:fill="E1DFDD"/>
    </w:rPr>
  </w:style>
  <w:style w:type="character" w:styleId="FollowedHyperlink">
    <w:name w:val="FollowedHyperlink"/>
    <w:basedOn w:val="DefaultParagraphFont"/>
    <w:uiPriority w:val="99"/>
    <w:semiHidden/>
    <w:unhideWhenUsed/>
    <w:rsid w:val="00FC3374"/>
    <w:rPr>
      <w:color w:val="954F72" w:themeColor="followedHyperlink"/>
      <w:u w:val="single"/>
    </w:rPr>
  </w:style>
  <w:style w:type="paragraph" w:styleId="ListBullet">
    <w:name w:val="List Bullet"/>
    <w:basedOn w:val="Normal"/>
    <w:uiPriority w:val="99"/>
    <w:unhideWhenUsed/>
    <w:rsid w:val="002F280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mbray.org.nz/" TargetMode="External"/><Relationship Id="rId11" Type="http://schemas.openxmlformats.org/officeDocument/2006/relationships/customXml" Target="../customXml/item3.xml"/><Relationship Id="rId5" Type="http://schemas.openxmlformats.org/officeDocument/2006/relationships/hyperlink" Target="mailto:info"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EBDC1B1B7B9444BE7F07E4398FCF1F" ma:contentTypeVersion="16" ma:contentTypeDescription="Create a new document." ma:contentTypeScope="" ma:versionID="5fe6d73151485980b47b8d405b97d1be">
  <xsd:schema xmlns:xsd="http://www.w3.org/2001/XMLSchema" xmlns:xs="http://www.w3.org/2001/XMLSchema" xmlns:p="http://schemas.microsoft.com/office/2006/metadata/properties" xmlns:ns2="805d698c-ad41-4ede-96f9-f99da424c435" xmlns:ns3="8adf7476-e2f5-4512-b2f9-bbfad8bbe011" targetNamespace="http://schemas.microsoft.com/office/2006/metadata/properties" ma:root="true" ma:fieldsID="7637eca1d145f81bbe0c7ef2a7af5e14" ns2:_="" ns3:_="">
    <xsd:import namespace="805d698c-ad41-4ede-96f9-f99da424c435"/>
    <xsd:import namespace="8adf7476-e2f5-4512-b2f9-bbfad8bbe0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d698c-ad41-4ede-96f9-f99da424c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4c6f7e3-3a0a-4d24-8050-3f1204fc0e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df7476-e2f5-4512-b2f9-bbfad8bbe0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1923c8b-9fbb-4897-9dc5-19b2129bbae5}" ma:internalName="TaxCatchAll" ma:showField="CatchAllData" ma:web="8adf7476-e2f5-4512-b2f9-bbfad8bbe0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adf7476-e2f5-4512-b2f9-bbfad8bbe011" xsi:nil="true"/>
    <lcf76f155ced4ddcb4097134ff3c332f xmlns="805d698c-ad41-4ede-96f9-f99da424c4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E6A65A6-D8E9-42E1-868C-66FE4226E9ED}"/>
</file>

<file path=customXml/itemProps2.xml><?xml version="1.0" encoding="utf-8"?>
<ds:datastoreItem xmlns:ds="http://schemas.openxmlformats.org/officeDocument/2006/customXml" ds:itemID="{5A1A9491-A3E9-40E4-BE31-A46A0CA2F1A8}"/>
</file>

<file path=customXml/itemProps3.xml><?xml version="1.0" encoding="utf-8"?>
<ds:datastoreItem xmlns:ds="http://schemas.openxmlformats.org/officeDocument/2006/customXml" ds:itemID="{BFAAEC2C-F37C-4EAD-BB51-D811200A360D}"/>
</file>

<file path=docProps/app.xml><?xml version="1.0" encoding="utf-8"?>
<Properties xmlns="http://schemas.openxmlformats.org/officeDocument/2006/extended-properties" xmlns:vt="http://schemas.openxmlformats.org/officeDocument/2006/docPropsVTypes">
  <Template>Normal.dotm</Template>
  <TotalTime>1</TotalTime>
  <Pages>5</Pages>
  <Words>1922</Words>
  <Characters>10961</Characters>
  <Application>Microsoft Office Word</Application>
  <DocSecurity>0</DocSecurity>
  <Lines>91</Lines>
  <Paragraphs>25</Paragraphs>
  <ScaleCrop>false</ScaleCrop>
  <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Querin</dc:creator>
  <cp:keywords/>
  <dc:description/>
  <cp:lastModifiedBy>Katie Querin</cp:lastModifiedBy>
  <cp:revision>2</cp:revision>
  <dcterms:created xsi:type="dcterms:W3CDTF">2022-06-30T02:06:00Z</dcterms:created>
  <dcterms:modified xsi:type="dcterms:W3CDTF">2022-06-30T02:06:00Z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0x010100F4EBDC1B1B7B9444BE7F07E4398FCF1F</vt:lpwstr>
  </property>
</Properties>
</file>